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ursplanstabell"/>
        <w:tblW w:w="15394" w:type="dxa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5103"/>
        <w:gridCol w:w="444"/>
        <w:gridCol w:w="266"/>
        <w:gridCol w:w="4290"/>
        <w:gridCol w:w="720"/>
        <w:gridCol w:w="801"/>
        <w:gridCol w:w="3770"/>
      </w:tblGrid>
      <w:tr w:rsidR="001D6077" w:rsidTr="003C1E63">
        <w:trPr>
          <w:trHeight w:hRule="exact" w:val="10800"/>
          <w:jc w:val="center"/>
        </w:trPr>
        <w:tc>
          <w:tcPr>
            <w:tcW w:w="5103" w:type="dxa"/>
          </w:tcPr>
          <w:p w:rsidR="001D6077" w:rsidRDefault="00927D71">
            <w:r>
              <w:rPr>
                <w:noProof/>
              </w:rPr>
              <w:drawing>
                <wp:inline distT="0" distB="0" distL="0" distR="0" wp14:anchorId="602F4979" wp14:editId="11229448">
                  <wp:extent cx="2790825" cy="2239951"/>
                  <wp:effectExtent l="0" t="0" r="0" b="8255"/>
                  <wp:docPr id="1" name="Bildobjekt 1" descr="C:\Users\BMNilsson\AppData\Local\Microsoft\Windows\INetCache\Content.Word\44ccf394e724d12b704f9dee6cb5d6e9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Nilsson\AppData\Local\Microsoft\Windows\INetCache\Content.Word\44ccf394e724d12b704f9dee6cb5d6e9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837" cy="227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077" w:rsidRDefault="001D6077">
            <w:pPr>
              <w:pStyle w:val="Beskrivning"/>
            </w:pPr>
          </w:p>
          <w:p w:rsidR="00EF34FE" w:rsidRDefault="00EF34FE" w:rsidP="00EF34FE">
            <w:pPr>
              <w:pStyle w:val="Rubrik2"/>
              <w:spacing w:before="120"/>
              <w:rPr>
                <w:rStyle w:val="Rubrik2Char"/>
                <w:b/>
                <w:bCs/>
                <w:sz w:val="48"/>
                <w:szCs w:val="48"/>
              </w:rPr>
            </w:pPr>
            <w:r>
              <w:rPr>
                <w:rStyle w:val="Rubrik2Char"/>
                <w:b/>
                <w:bCs/>
                <w:sz w:val="48"/>
                <w:szCs w:val="48"/>
              </w:rPr>
              <w:t xml:space="preserve">          </w:t>
            </w:r>
            <w:r w:rsidR="00054C18" w:rsidRPr="00054C18">
              <w:rPr>
                <w:rStyle w:val="Rubrik2Char"/>
                <w:b/>
                <w:bCs/>
                <w:sz w:val="48"/>
                <w:szCs w:val="48"/>
              </w:rPr>
              <w:t xml:space="preserve">Korsnäs </w:t>
            </w:r>
          </w:p>
          <w:p w:rsidR="001D6077" w:rsidRDefault="00054C18" w:rsidP="00EF34FE">
            <w:pPr>
              <w:pStyle w:val="Rubrik2"/>
              <w:spacing w:before="120"/>
              <w:ind w:left="510"/>
              <w:rPr>
                <w:rStyle w:val="Rubrik2Char"/>
                <w:b/>
                <w:bCs/>
                <w:sz w:val="48"/>
                <w:szCs w:val="48"/>
              </w:rPr>
            </w:pPr>
            <w:r w:rsidRPr="00054C18">
              <w:rPr>
                <w:rStyle w:val="Rubrik2Char"/>
                <w:b/>
                <w:bCs/>
                <w:sz w:val="48"/>
                <w:szCs w:val="48"/>
              </w:rPr>
              <w:t>Pensionärer</w:t>
            </w:r>
            <w:r>
              <w:rPr>
                <w:rStyle w:val="Rubrik2Char"/>
                <w:b/>
                <w:bCs/>
                <w:sz w:val="48"/>
                <w:szCs w:val="48"/>
              </w:rPr>
              <w:t>nas</w:t>
            </w:r>
            <w:r w:rsidR="00EF34FE">
              <w:rPr>
                <w:rStyle w:val="Rubrik2Char"/>
                <w:b/>
                <w:bCs/>
                <w:sz w:val="48"/>
                <w:szCs w:val="48"/>
              </w:rPr>
              <w:t xml:space="preserve">          </w:t>
            </w:r>
            <w:r w:rsidRPr="00054C18">
              <w:rPr>
                <w:rStyle w:val="Rubrik2Char"/>
                <w:b/>
                <w:bCs/>
                <w:sz w:val="48"/>
                <w:szCs w:val="48"/>
              </w:rPr>
              <w:t>bridgeklubb</w:t>
            </w:r>
          </w:p>
          <w:p w:rsidR="00054C18" w:rsidRDefault="00054C18" w:rsidP="00054C18"/>
          <w:p w:rsidR="00F707B3" w:rsidRDefault="003C1E63" w:rsidP="00054C1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</w:t>
            </w:r>
            <w:r w:rsidR="00EF34FE">
              <w:rPr>
                <w:b/>
                <w:sz w:val="44"/>
                <w:szCs w:val="44"/>
              </w:rPr>
              <w:t xml:space="preserve">  </w:t>
            </w:r>
            <w:r w:rsidR="00054C18" w:rsidRPr="00054C18">
              <w:rPr>
                <w:b/>
                <w:sz w:val="44"/>
                <w:szCs w:val="44"/>
              </w:rPr>
              <w:t xml:space="preserve">SPELPROGRAM </w:t>
            </w:r>
          </w:p>
          <w:p w:rsidR="00054C18" w:rsidRPr="00054C18" w:rsidRDefault="00F707B3" w:rsidP="00054C1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</w:t>
            </w:r>
            <w:r w:rsidR="003C1E63">
              <w:rPr>
                <w:b/>
                <w:sz w:val="44"/>
                <w:szCs w:val="44"/>
              </w:rPr>
              <w:t xml:space="preserve">   </w:t>
            </w:r>
            <w:r w:rsidR="00EF34FE">
              <w:rPr>
                <w:b/>
                <w:sz w:val="44"/>
                <w:szCs w:val="44"/>
              </w:rPr>
              <w:t xml:space="preserve">  </w:t>
            </w:r>
            <w:r w:rsidR="00054C18" w:rsidRPr="00054C18">
              <w:rPr>
                <w:b/>
                <w:sz w:val="44"/>
                <w:szCs w:val="44"/>
              </w:rPr>
              <w:t>2017</w:t>
            </w:r>
            <w:r w:rsidR="00054C18">
              <w:rPr>
                <w:b/>
                <w:sz w:val="44"/>
                <w:szCs w:val="44"/>
              </w:rPr>
              <w:t xml:space="preserve"> </w:t>
            </w:r>
            <w:r w:rsidR="00054C18" w:rsidRPr="00054C18">
              <w:rPr>
                <w:b/>
                <w:sz w:val="44"/>
                <w:szCs w:val="44"/>
              </w:rPr>
              <w:t>-</w:t>
            </w:r>
            <w:r w:rsidR="00054C18">
              <w:rPr>
                <w:b/>
                <w:sz w:val="44"/>
                <w:szCs w:val="44"/>
              </w:rPr>
              <w:t xml:space="preserve"> </w:t>
            </w:r>
            <w:r w:rsidR="00054C18" w:rsidRPr="00054C18">
              <w:rPr>
                <w:b/>
                <w:sz w:val="44"/>
                <w:szCs w:val="44"/>
              </w:rPr>
              <w:t>2018</w:t>
            </w:r>
          </w:p>
        </w:tc>
        <w:tc>
          <w:tcPr>
            <w:tcW w:w="444" w:type="dxa"/>
          </w:tcPr>
          <w:p w:rsidR="001D6077" w:rsidRDefault="001D6077"/>
        </w:tc>
        <w:tc>
          <w:tcPr>
            <w:tcW w:w="266" w:type="dxa"/>
          </w:tcPr>
          <w:p w:rsidR="001D6077" w:rsidRDefault="001D6077"/>
        </w:tc>
        <w:tc>
          <w:tcPr>
            <w:tcW w:w="4290" w:type="dxa"/>
          </w:tcPr>
          <w:p w:rsidR="00054C18" w:rsidRDefault="00054C18"/>
          <w:p w:rsidR="00054C18" w:rsidRDefault="00054C18"/>
          <w:p w:rsidR="00054C18" w:rsidRDefault="00054C18"/>
          <w:tbl>
            <w:tblPr>
              <w:tblStyle w:val="Kursplanstabell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290"/>
            </w:tblGrid>
            <w:tr w:rsidR="001D6077">
              <w:trPr>
                <w:trHeight w:hRule="exact" w:val="7920"/>
              </w:trPr>
              <w:tc>
                <w:tcPr>
                  <w:tcW w:w="5000" w:type="pct"/>
                </w:tcPr>
                <w:p w:rsidR="00054C18" w:rsidRPr="00054C18" w:rsidRDefault="00054C18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Vi spelar onsdagar </w:t>
                  </w:r>
                  <w:r w:rsidRPr="00054C18">
                    <w:rPr>
                      <w:sz w:val="36"/>
                      <w:szCs w:val="36"/>
                    </w:rPr>
                    <w:t>kl</w:t>
                  </w:r>
                  <w:r w:rsidR="00E14CA6">
                    <w:rPr>
                      <w:sz w:val="36"/>
                      <w:szCs w:val="36"/>
                    </w:rPr>
                    <w:t>.</w:t>
                  </w:r>
                  <w:r w:rsidRPr="00054C18">
                    <w:rPr>
                      <w:sz w:val="36"/>
                      <w:szCs w:val="36"/>
                    </w:rPr>
                    <w:t xml:space="preserve"> 12.30 Falu BK</w:t>
                  </w:r>
                  <w:r>
                    <w:rPr>
                      <w:sz w:val="36"/>
                      <w:szCs w:val="36"/>
                    </w:rPr>
                    <w:t>:</w:t>
                  </w:r>
                  <w:r w:rsidRPr="00054C18">
                    <w:rPr>
                      <w:sz w:val="36"/>
                      <w:szCs w:val="36"/>
                    </w:rPr>
                    <w:t xml:space="preserve">s lokal </w:t>
                  </w:r>
                </w:p>
                <w:p w:rsidR="00054C18" w:rsidRPr="00054C18" w:rsidRDefault="00054C18">
                  <w:pPr>
                    <w:rPr>
                      <w:sz w:val="36"/>
                      <w:szCs w:val="36"/>
                    </w:rPr>
                  </w:pPr>
                  <w:r w:rsidRPr="00054C18">
                    <w:rPr>
                      <w:sz w:val="36"/>
                      <w:szCs w:val="36"/>
                    </w:rPr>
                    <w:t>Trotzgatan 2i</w:t>
                  </w:r>
                  <w:r>
                    <w:rPr>
                      <w:sz w:val="36"/>
                      <w:szCs w:val="36"/>
                    </w:rPr>
                    <w:t>, inne på gården bakom hotell Bergmästaren</w:t>
                  </w:r>
                </w:p>
                <w:p w:rsidR="00054C18" w:rsidRDefault="00054C18">
                  <w:pPr>
                    <w:rPr>
                      <w:sz w:val="36"/>
                      <w:szCs w:val="36"/>
                    </w:rPr>
                  </w:pPr>
                  <w:r w:rsidRPr="00054C18">
                    <w:rPr>
                      <w:sz w:val="36"/>
                      <w:szCs w:val="36"/>
                    </w:rPr>
                    <w:t>Samling senast 10 min. innan</w:t>
                  </w:r>
                </w:p>
                <w:p w:rsidR="00054C18" w:rsidRDefault="00054C18"/>
              </w:tc>
            </w:tr>
            <w:tr w:rsidR="001D6077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p w:rsidR="001D6077" w:rsidRDefault="001D6077"/>
              </w:tc>
            </w:tr>
          </w:tbl>
          <w:p w:rsidR="001D6077" w:rsidRDefault="001D6077"/>
        </w:tc>
        <w:tc>
          <w:tcPr>
            <w:tcW w:w="720" w:type="dxa"/>
          </w:tcPr>
          <w:p w:rsidR="001D6077" w:rsidRDefault="001D6077"/>
        </w:tc>
        <w:tc>
          <w:tcPr>
            <w:tcW w:w="801" w:type="dxa"/>
          </w:tcPr>
          <w:p w:rsidR="001D6077" w:rsidRDefault="001D6077"/>
        </w:tc>
        <w:tc>
          <w:tcPr>
            <w:tcW w:w="3770" w:type="dxa"/>
          </w:tcPr>
          <w:p w:rsidR="00054C18" w:rsidRDefault="00054C18"/>
          <w:p w:rsidR="00054C18" w:rsidRDefault="00054C18"/>
          <w:p w:rsidR="00054C18" w:rsidRDefault="00054C18"/>
          <w:p w:rsidR="00054C18" w:rsidRPr="00054C18" w:rsidRDefault="00F707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Bords</w:t>
            </w:r>
            <w:r w:rsidR="00054C18" w:rsidRPr="00054C18">
              <w:rPr>
                <w:sz w:val="36"/>
                <w:szCs w:val="36"/>
              </w:rPr>
              <w:t>avgift 30 kr</w:t>
            </w:r>
          </w:p>
          <w:p w:rsidR="00054C18" w:rsidRPr="00054C18" w:rsidRDefault="00054C18">
            <w:pPr>
              <w:rPr>
                <w:sz w:val="36"/>
                <w:szCs w:val="36"/>
              </w:rPr>
            </w:pPr>
            <w:r w:rsidRPr="00054C18">
              <w:rPr>
                <w:sz w:val="36"/>
                <w:szCs w:val="36"/>
              </w:rPr>
              <w:t>Förhöjd avgift vid barometer och pristävlingar</w:t>
            </w:r>
          </w:p>
          <w:p w:rsidR="00732357" w:rsidRDefault="00732357" w:rsidP="007323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Kaffe ingår</w:t>
            </w:r>
          </w:p>
          <w:p w:rsidR="00732357" w:rsidRDefault="00732357">
            <w:pPr>
              <w:rPr>
                <w:sz w:val="36"/>
                <w:szCs w:val="36"/>
              </w:rPr>
            </w:pPr>
          </w:p>
          <w:p w:rsidR="00054C18" w:rsidRPr="00732357" w:rsidRDefault="00732357">
            <w:pPr>
              <w:rPr>
                <w:sz w:val="36"/>
                <w:szCs w:val="36"/>
              </w:rPr>
            </w:pPr>
            <w:r w:rsidRPr="00732357">
              <w:rPr>
                <w:sz w:val="36"/>
                <w:szCs w:val="36"/>
              </w:rPr>
              <w:t>Saknar du spelpartner?</w:t>
            </w:r>
          </w:p>
          <w:p w:rsidR="00732357" w:rsidRPr="00732357" w:rsidRDefault="00732357">
            <w:pPr>
              <w:rPr>
                <w:sz w:val="36"/>
                <w:szCs w:val="36"/>
              </w:rPr>
            </w:pPr>
            <w:r w:rsidRPr="00732357">
              <w:rPr>
                <w:sz w:val="36"/>
                <w:szCs w:val="36"/>
              </w:rPr>
              <w:t>Kontakta Gunilla Berg 070–674</w:t>
            </w:r>
            <w:r w:rsidR="00D54F3C">
              <w:rPr>
                <w:sz w:val="36"/>
                <w:szCs w:val="36"/>
              </w:rPr>
              <w:t xml:space="preserve"> </w:t>
            </w:r>
            <w:r w:rsidRPr="00732357">
              <w:rPr>
                <w:sz w:val="36"/>
                <w:szCs w:val="36"/>
              </w:rPr>
              <w:t>36</w:t>
            </w:r>
            <w:r w:rsidR="00D54F3C">
              <w:rPr>
                <w:sz w:val="36"/>
                <w:szCs w:val="36"/>
              </w:rPr>
              <w:t xml:space="preserve"> </w:t>
            </w:r>
            <w:r w:rsidRPr="00732357">
              <w:rPr>
                <w:sz w:val="36"/>
                <w:szCs w:val="36"/>
              </w:rPr>
              <w:t>58</w:t>
            </w:r>
          </w:p>
          <w:p w:rsidR="001D6077" w:rsidRDefault="001D6077"/>
          <w:p w:rsidR="00054C18" w:rsidRDefault="00054C18"/>
        </w:tc>
      </w:tr>
    </w:tbl>
    <w:tbl>
      <w:tblPr>
        <w:tblStyle w:val="Oformateradtabell4"/>
        <w:tblW w:w="15452" w:type="dxa"/>
        <w:tblInd w:w="-284" w:type="dxa"/>
        <w:tblLook w:val="04A0" w:firstRow="1" w:lastRow="0" w:firstColumn="1" w:lastColumn="0" w:noHBand="0" w:noVBand="1"/>
        <w:tblDescription w:val="Brochure layout table page 1"/>
      </w:tblPr>
      <w:tblGrid>
        <w:gridCol w:w="5387"/>
        <w:gridCol w:w="5670"/>
        <w:gridCol w:w="4395"/>
      </w:tblGrid>
      <w:tr w:rsidR="00E14CA6" w:rsidTr="003C1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4CA6" w:rsidRPr="00D54F3C" w:rsidRDefault="00E14CA6" w:rsidP="00F707B3">
            <w:pPr>
              <w:jc w:val="center"/>
              <w:rPr>
                <w:rStyle w:val="Rubrik1Char"/>
                <w:rFonts w:asciiTheme="minorHAnsi" w:hAnsiTheme="minorHAnsi"/>
                <w:b/>
                <w:bCs/>
                <w:color w:val="auto"/>
                <w:sz w:val="36"/>
                <w:szCs w:val="36"/>
              </w:rPr>
            </w:pPr>
            <w:r w:rsidRPr="00D54F3C">
              <w:rPr>
                <w:rStyle w:val="Rubrik1Char"/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lastRenderedPageBreak/>
              <w:t>Höst 2017</w:t>
            </w:r>
          </w:p>
        </w:tc>
        <w:tc>
          <w:tcPr>
            <w:tcW w:w="5670" w:type="dxa"/>
          </w:tcPr>
          <w:p w:rsidR="00E14CA6" w:rsidRPr="00D54F3C" w:rsidRDefault="00D54F3C" w:rsidP="00F70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/>
                <w:bCs/>
                <w:color w:val="auto"/>
                <w:sz w:val="36"/>
                <w:szCs w:val="36"/>
              </w:rPr>
            </w:pPr>
            <w:r w:rsidRPr="00D54F3C">
              <w:rPr>
                <w:rStyle w:val="Rubrik1Char"/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t>Vår 2018</w:t>
            </w:r>
          </w:p>
        </w:tc>
        <w:tc>
          <w:tcPr>
            <w:tcW w:w="4395" w:type="dxa"/>
          </w:tcPr>
          <w:p w:rsidR="00E14CA6" w:rsidRPr="00D54F3C" w:rsidRDefault="009C3F72" w:rsidP="009C3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/>
                <w:bCs/>
                <w:color w:val="auto"/>
                <w:sz w:val="36"/>
                <w:szCs w:val="36"/>
              </w:rPr>
            </w:pPr>
            <w:r w:rsidRPr="00D54F3C">
              <w:rPr>
                <w:rStyle w:val="Rubrik1Char"/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t>Vår 2018</w:t>
            </w:r>
          </w:p>
        </w:tc>
      </w:tr>
      <w:tr w:rsidR="00E14CA6" w:rsidTr="003C1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4CA6" w:rsidRPr="00D54F3C" w:rsidRDefault="00D54F3C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 w:rsidRPr="00D54F3C"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30 augusti höstupptakt par</w:t>
            </w:r>
          </w:p>
        </w:tc>
        <w:tc>
          <w:tcPr>
            <w:tcW w:w="5670" w:type="dxa"/>
          </w:tcPr>
          <w:p w:rsidR="00E14CA6" w:rsidRPr="00D54F3C" w:rsidRDefault="00D54F3C" w:rsidP="00F7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 w:rsidRPr="00D54F3C"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10 januari vårupptakt par</w:t>
            </w:r>
          </w:p>
        </w:tc>
        <w:tc>
          <w:tcPr>
            <w:tcW w:w="4395" w:type="dxa"/>
          </w:tcPr>
          <w:p w:rsidR="00E14CA6" w:rsidRPr="00D54F3C" w:rsidRDefault="009C3F72" w:rsidP="00E1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16 maj partävling</w:t>
            </w:r>
          </w:p>
        </w:tc>
      </w:tr>
      <w:tr w:rsidR="00E14CA6" w:rsidTr="003C1E6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4CA6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6 september partävling</w:t>
            </w:r>
          </w:p>
        </w:tc>
        <w:tc>
          <w:tcPr>
            <w:tcW w:w="5670" w:type="dxa"/>
          </w:tcPr>
          <w:p w:rsidR="00E14CA6" w:rsidRPr="00D54F3C" w:rsidRDefault="00AA11C2" w:rsidP="00F7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 xml:space="preserve">17 januari </w:t>
            </w:r>
            <w:r w:rsidR="009C3F72"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p</w:t>
            </w: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artävling</w:t>
            </w:r>
            <w:r w:rsidR="00795E06"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 xml:space="preserve"> Simultan</w:t>
            </w:r>
          </w:p>
        </w:tc>
        <w:tc>
          <w:tcPr>
            <w:tcW w:w="4395" w:type="dxa"/>
          </w:tcPr>
          <w:p w:rsidR="00E14CA6" w:rsidRPr="00D54F3C" w:rsidRDefault="009C3F72" w:rsidP="00E1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23 maj våravslut par</w:t>
            </w:r>
          </w:p>
        </w:tc>
      </w:tr>
      <w:tr w:rsidR="00E14CA6" w:rsidTr="003C1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4CA6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 w:rsidRPr="00F707B3"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13 sept</w:t>
            </w: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ember partävling</w:t>
            </w:r>
          </w:p>
        </w:tc>
        <w:tc>
          <w:tcPr>
            <w:tcW w:w="5670" w:type="dxa"/>
          </w:tcPr>
          <w:p w:rsidR="00E14CA6" w:rsidRPr="00F707B3" w:rsidRDefault="009C3F72" w:rsidP="00F7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24 januari partävling</w:t>
            </w:r>
          </w:p>
        </w:tc>
        <w:tc>
          <w:tcPr>
            <w:tcW w:w="4395" w:type="dxa"/>
          </w:tcPr>
          <w:p w:rsidR="00E14CA6" w:rsidRPr="00D54F3C" w:rsidRDefault="00E14CA6" w:rsidP="00E1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</w:p>
        </w:tc>
      </w:tr>
      <w:tr w:rsidR="00D54F3C" w:rsidTr="003C1E6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 xml:space="preserve">20 september partävling </w:t>
            </w:r>
            <w:r w:rsidRPr="00F707B3">
              <w:rPr>
                <w:rStyle w:val="Rubrik1Char"/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t>OBS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31 januari partävling</w:t>
            </w:r>
          </w:p>
        </w:tc>
        <w:tc>
          <w:tcPr>
            <w:tcW w:w="4395" w:type="dxa"/>
          </w:tcPr>
          <w:p w:rsidR="00D54F3C" w:rsidRPr="00F707B3" w:rsidRDefault="00D54F3C" w:rsidP="00F7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:rsidR="00D54F3C" w:rsidTr="003C1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AA11C2" w:rsidP="00F707B3">
            <w:pPr>
              <w:rPr>
                <w:rStyle w:val="Rubrik1Char"/>
                <w:rFonts w:asciiTheme="minorHAnsi" w:hAnsiTheme="minorHAnsi"/>
                <w:b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t>å</w:t>
            </w:r>
            <w:r w:rsidR="00F707B3" w:rsidRPr="00F707B3">
              <w:rPr>
                <w:rStyle w:val="Rubrik1Char"/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t xml:space="preserve">rsmöte kl. </w:t>
            </w:r>
            <w:r w:rsidR="004030F0">
              <w:rPr>
                <w:rStyle w:val="Rubrik1Char"/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t>11.45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7 februari partävling</w:t>
            </w:r>
          </w:p>
        </w:tc>
        <w:tc>
          <w:tcPr>
            <w:tcW w:w="4395" w:type="dxa"/>
          </w:tcPr>
          <w:p w:rsidR="00D54F3C" w:rsidRPr="00F707B3" w:rsidRDefault="00D54F3C" w:rsidP="00F70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:rsidR="00D54F3C" w:rsidTr="003C1E6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 w:rsidRPr="00F707B3"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27 september partävling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 xml:space="preserve">14 februari KM 1 par 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  <w:tr w:rsidR="00D54F3C" w:rsidTr="003C1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4 oktober partäv</w:t>
            </w:r>
            <w:bookmarkStart w:id="0" w:name="_GoBack"/>
            <w:bookmarkEnd w:id="0"/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ling</w:t>
            </w:r>
            <w:r w:rsidR="00795E06"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 xml:space="preserve"> Simultan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21 februari KM 2 par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  <w:tr w:rsidR="00D54F3C" w:rsidTr="003C1E6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11 oktober partävling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28 februari partävling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  <w:tr w:rsidR="00D54F3C" w:rsidTr="003C1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18 oktober partävling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7 mars partävling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  <w:tr w:rsidR="00D54F3C" w:rsidTr="003C1E6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25 oktober partävling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 xml:space="preserve">14 mars </w:t>
            </w:r>
            <w:r w:rsidR="00795E06"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Individuellt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  <w:tr w:rsidR="00D54F3C" w:rsidTr="003C1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 xml:space="preserve">1 november </w:t>
            </w:r>
            <w:r w:rsidR="009C3F72"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S</w:t>
            </w: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kinktävling par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21 mars partävling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  <w:tr w:rsidR="00D54F3C" w:rsidTr="003C1E6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8 november partävling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28 mars Äggtävling par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  <w:tr w:rsidR="00D54F3C" w:rsidTr="003C1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15 november partävling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4 april partävling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  <w:tr w:rsidR="00D54F3C" w:rsidTr="003C1E6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 xml:space="preserve">22 november </w:t>
            </w:r>
            <w:r w:rsidR="009C3F72"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B</w:t>
            </w: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arometer</w:t>
            </w:r>
            <w:r w:rsidR="009C3F72"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 xml:space="preserve"> par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11 april partävling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  <w:tr w:rsidR="00D54F3C" w:rsidTr="003C1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29 november partävling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18 april Barometer par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  <w:tr w:rsidR="00D54F3C" w:rsidTr="003C1E6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6 december partävling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25 april partävling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  <w:tr w:rsidR="00D54F3C" w:rsidTr="003C1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13 december partävling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2 maj partävling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  <w:tr w:rsidR="00D54F3C" w:rsidTr="003C1E63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54F3C" w:rsidRPr="00F707B3" w:rsidRDefault="00F707B3" w:rsidP="00F707B3">
            <w:pP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>20 december julavslut</w:t>
            </w:r>
            <w:r w:rsidR="009C3F72">
              <w:rPr>
                <w:rStyle w:val="Rubrik1Char"/>
                <w:rFonts w:asciiTheme="minorHAnsi" w:hAnsiTheme="minorHAnsi"/>
                <w:bCs/>
                <w:color w:val="auto"/>
                <w:sz w:val="36"/>
                <w:szCs w:val="36"/>
              </w:rPr>
              <w:t xml:space="preserve"> par</w:t>
            </w:r>
          </w:p>
        </w:tc>
        <w:tc>
          <w:tcPr>
            <w:tcW w:w="5670" w:type="dxa"/>
          </w:tcPr>
          <w:p w:rsidR="00D54F3C" w:rsidRPr="00F707B3" w:rsidRDefault="009C3F72" w:rsidP="00F7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Style w:val="Rubrik1Char"/>
                <w:rFonts w:asciiTheme="minorHAnsi" w:hAnsiTheme="minorHAnsi"/>
                <w:b w:val="0"/>
                <w:bCs w:val="0"/>
                <w:color w:val="auto"/>
                <w:sz w:val="36"/>
                <w:szCs w:val="36"/>
              </w:rPr>
              <w:t>9 maj partävling</w:t>
            </w:r>
          </w:p>
        </w:tc>
        <w:tc>
          <w:tcPr>
            <w:tcW w:w="4395" w:type="dxa"/>
          </w:tcPr>
          <w:p w:rsidR="00D54F3C" w:rsidRPr="00E14CA6" w:rsidRDefault="00D54F3C" w:rsidP="00D54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1Char"/>
                <w:rFonts w:asciiTheme="minorHAnsi" w:hAnsiTheme="minorHAnsi"/>
                <w:b w:val="0"/>
                <w:bCs w:val="0"/>
                <w:sz w:val="36"/>
                <w:szCs w:val="36"/>
              </w:rPr>
            </w:pPr>
          </w:p>
        </w:tc>
      </w:tr>
    </w:tbl>
    <w:p w:rsidR="00E14CA6" w:rsidRDefault="00E14CA6" w:rsidP="00E14CA6">
      <w:pPr>
        <w:rPr>
          <w:rStyle w:val="Rubrik1Char"/>
          <w:b w:val="0"/>
          <w:bCs w:val="0"/>
          <w:i/>
        </w:rPr>
        <w:sectPr w:rsidR="00E14CA6" w:rsidSect="00EF34FE">
          <w:pgSz w:w="15840" w:h="12240" w:orient="landscape" w:code="1"/>
          <w:pgMar w:top="720" w:right="454" w:bottom="567" w:left="454" w:header="720" w:footer="720" w:gutter="0"/>
          <w:cols w:space="720"/>
          <w:docGrid w:linePitch="360"/>
        </w:sectPr>
      </w:pPr>
    </w:p>
    <w:p w:rsidR="00732357" w:rsidRDefault="00732357" w:rsidP="00732357"/>
    <w:p w:rsidR="00732357" w:rsidRDefault="00732357" w:rsidP="00732357"/>
    <w:p w:rsidR="00732357" w:rsidRPr="00732357" w:rsidRDefault="00732357" w:rsidP="00732357"/>
    <w:sectPr w:rsidR="00732357" w:rsidRPr="00732357" w:rsidSect="00E14CA6">
      <w:type w:val="continuous"/>
      <w:pgSz w:w="15840" w:h="12240" w:orient="landscape" w:code="1"/>
      <w:pgMar w:top="720" w:right="720" w:bottom="432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Punktlist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19"/>
    <w:rsid w:val="00054C18"/>
    <w:rsid w:val="00105010"/>
    <w:rsid w:val="001D6077"/>
    <w:rsid w:val="00225CB2"/>
    <w:rsid w:val="002E6B60"/>
    <w:rsid w:val="00363DAF"/>
    <w:rsid w:val="003A1419"/>
    <w:rsid w:val="003C1E63"/>
    <w:rsid w:val="004030F0"/>
    <w:rsid w:val="00463F70"/>
    <w:rsid w:val="00732357"/>
    <w:rsid w:val="00795E06"/>
    <w:rsid w:val="008C724B"/>
    <w:rsid w:val="008D27E1"/>
    <w:rsid w:val="00927D71"/>
    <w:rsid w:val="009A199E"/>
    <w:rsid w:val="009C3F72"/>
    <w:rsid w:val="009E56B9"/>
    <w:rsid w:val="00AA11C2"/>
    <w:rsid w:val="00BA4E41"/>
    <w:rsid w:val="00D54F3C"/>
    <w:rsid w:val="00E14CA6"/>
    <w:rsid w:val="00EF34FE"/>
    <w:rsid w:val="00F707B3"/>
    <w:rsid w:val="00F7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471DD"/>
  <w15:docId w15:val="{6659F9F6-3095-4E63-8610-F4F0BCA6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D4436" w:themeColor="text2" w:themeTint="E6"/>
        <w:lang w:val="sv-SE" w:eastAsia="sv-SE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2357"/>
  </w:style>
  <w:style w:type="paragraph" w:styleId="Rubrik1">
    <w:name w:val="heading 1"/>
    <w:basedOn w:val="Normal"/>
    <w:next w:val="Normal"/>
    <w:link w:val="Rubrik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ursplanstabell">
    <w:name w:val="Kursplanstabell"/>
    <w:basedOn w:val="Normaltabell"/>
    <w:uiPriority w:val="99"/>
    <w:tblPr>
      <w:tblCellMar>
        <w:left w:w="0" w:type="dxa"/>
        <w:right w:w="0" w:type="dxa"/>
      </w:tblCellMar>
    </w:tblPr>
  </w:style>
  <w:style w:type="paragraph" w:styleId="Beskrivning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6"/>
    </w:rPr>
  </w:style>
  <w:style w:type="character" w:customStyle="1" w:styleId="Rubrik2Char">
    <w:name w:val="Rubrik 2 Char"/>
    <w:basedOn w:val="Standardstycketeckensnitt"/>
    <w:link w:val="Rubrik2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Punktlista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Rubrik1Char">
    <w:name w:val="Rubrik 1 Char"/>
    <w:basedOn w:val="Standardstycketeckensnitt"/>
    <w:link w:val="Rubrik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Fretag">
    <w:name w:val="Företag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Sidfot">
    <w:name w:val="footer"/>
    <w:basedOn w:val="Normal"/>
    <w:link w:val="SidfotCh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SidfotChar">
    <w:name w:val="Sidfot Char"/>
    <w:basedOn w:val="Standardstycketeckensnitt"/>
    <w:link w:val="Sidfot"/>
    <w:uiPriority w:val="2"/>
    <w:rPr>
      <w:rFonts w:asciiTheme="minorHAnsi" w:eastAsiaTheme="minorEastAsia" w:hAnsiTheme="minorHAnsi" w:cstheme="minorBidi"/>
      <w:sz w:val="17"/>
    </w:rPr>
  </w:style>
  <w:style w:type="paragraph" w:styleId="Rubrik">
    <w:name w:val="Title"/>
    <w:basedOn w:val="Normal"/>
    <w:next w:val="Normal"/>
    <w:link w:val="RubrikChar"/>
    <w:uiPriority w:val="1"/>
    <w:qFormat/>
    <w:rsid w:val="00BA4E41"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spacing w:val="-16"/>
      <w:kern w:val="28"/>
      <w:sz w:val="38"/>
    </w:rPr>
  </w:style>
  <w:style w:type="character" w:customStyle="1" w:styleId="RubrikChar">
    <w:name w:val="Rubrik Char"/>
    <w:basedOn w:val="Standardstycketeckensnitt"/>
    <w:link w:val="Rubrik"/>
    <w:uiPriority w:val="1"/>
    <w:rsid w:val="00BA4E41"/>
    <w:rPr>
      <w:rFonts w:asciiTheme="majorHAnsi" w:eastAsiaTheme="majorEastAsia" w:hAnsiTheme="majorHAnsi" w:cstheme="majorBidi"/>
      <w:b/>
      <w:bCs/>
      <w:caps/>
      <w:color w:val="FFFFFF" w:themeColor="background1"/>
      <w:spacing w:val="-16"/>
      <w:kern w:val="28"/>
      <w:sz w:val="38"/>
    </w:rPr>
  </w:style>
  <w:style w:type="paragraph" w:styleId="Underrubrik">
    <w:name w:val="Subtitle"/>
    <w:basedOn w:val="Normal"/>
    <w:next w:val="Normal"/>
    <w:link w:val="Underrubrik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UnderrubrikChar">
    <w:name w:val="Underrubrik Char"/>
    <w:basedOn w:val="Standardstycketeckensnitt"/>
    <w:link w:val="Underrubrik"/>
    <w:uiPriority w:val="1"/>
    <w:rPr>
      <w:i/>
      <w:iCs/>
      <w:color w:val="FFFFFF" w:themeColor="background1"/>
      <w:sz w:val="26"/>
    </w:rPr>
  </w:style>
  <w:style w:type="paragraph" w:styleId="Ingetavstnd">
    <w:name w:val="No Spacing"/>
    <w:uiPriority w:val="99"/>
    <w:qFormat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1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CitatChar">
    <w:name w:val="Citat Char"/>
    <w:basedOn w:val="Standardstycketeckensnitt"/>
    <w:link w:val="Citat"/>
    <w:uiPriority w:val="1"/>
    <w:rPr>
      <w:i/>
      <w:iCs/>
      <w:color w:val="027E6F" w:themeColor="accent1" w:themeShade="BF"/>
      <w:sz w:val="30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b/>
      <w:bCs/>
    </w:rPr>
  </w:style>
  <w:style w:type="table" w:styleId="Oformateradtabell4">
    <w:name w:val="Plain Table 4"/>
    <w:basedOn w:val="Normaltabell"/>
    <w:uiPriority w:val="44"/>
    <w:rsid w:val="00D54F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F7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0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Nilsson\AppData\Roaming\Microsoft\Templates\Broschyr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9E81-0C24-4775-962E-38A881F68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6B7B5-C50E-4537-A383-5B0DC17C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Broschyr.dotx</Template>
  <TotalTime>13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Beate Haslum Nilsson</dc:creator>
  <cp:keywords/>
  <cp:lastModifiedBy>Beate Haslum Nilsson</cp:lastModifiedBy>
  <cp:revision>8</cp:revision>
  <cp:lastPrinted>2017-05-12T12:51:00Z</cp:lastPrinted>
  <dcterms:created xsi:type="dcterms:W3CDTF">2017-04-18T07:52:00Z</dcterms:created>
  <dcterms:modified xsi:type="dcterms:W3CDTF">2017-05-12T14:19:00Z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TC029118979991</vt:lpwstr>
  </property>
</Properties>
</file>